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0102760E" w:rsidR="008C4BB0" w:rsidRPr="004E61E9" w:rsidRDefault="00BE42A2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February 11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E6ACF" w:rsidRPr="00B37E74" w14:paraId="23BB0D1D" w14:textId="77777777" w:rsidTr="00AB595C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4FC6E22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5FD992E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7319EEB5" w14:textId="680DCB8F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</w:tc>
        <w:tc>
          <w:tcPr>
            <w:tcW w:w="2340" w:type="dxa"/>
          </w:tcPr>
          <w:p w14:paraId="36741AB4" w14:textId="77777777" w:rsidR="00810EC5" w:rsidRDefault="00810EC5" w:rsidP="00931CAE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Dionna Doss</w:t>
            </w:r>
          </w:p>
          <w:p w14:paraId="6AF92B0D" w14:textId="7F2E8368" w:rsidR="00EA6C59" w:rsidRDefault="00AE6ACF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EA6C59">
              <w:rPr>
                <w:rFonts w:ascii="Cambria" w:hAnsi="Cambria"/>
              </w:rPr>
              <w:t>Olivia Garcia</w:t>
            </w:r>
          </w:p>
          <w:p w14:paraId="1E6A2E12" w14:textId="0A266A54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61BD0750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25286DED" w14:textId="2DB0348D" w:rsidR="00EA6C59" w:rsidRPr="00AF3C71" w:rsidRDefault="00EA6C59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C1B1F9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7E0CD1CB" w14:textId="3884C73C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CD94B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47368B0B" w14:textId="3415CEC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12810A01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B697624" w14:textId="29BA525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17E642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77961424" w14:textId="1F98DC7E" w:rsidR="00AE6ACF" w:rsidRPr="00EA6C59" w:rsidRDefault="00AE6ACF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8B90E6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4572CE1D" w14:textId="5667E861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605A024E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8174705" w14:textId="47CDF5B4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Ann Tatum </w:t>
            </w:r>
          </w:p>
          <w:p w14:paraId="6A75050C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4C2C5288" w14:textId="2A8A8624" w:rsidR="00EA6C59" w:rsidRDefault="00EA6C5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  <w:p w14:paraId="57C10A75" w14:textId="46692E91" w:rsidR="00DE212F" w:rsidRPr="005765CD" w:rsidRDefault="00DE212F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125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54AF1FD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5D28AC98" w:rsidR="00622C5F" w:rsidRPr="004E61E9" w:rsidRDefault="00B56D98" w:rsidP="00BE42A2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1/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28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2E9BB45C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77777777" w:rsidR="001B6093" w:rsidRPr="004E61E9" w:rsidRDefault="001B6093" w:rsidP="00285BAD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2E1D16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85541F" w:rsidRPr="004E61E9" w14:paraId="5ED18879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B591EC2" w14:textId="7CC758F2" w:rsidR="0085541F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2EDB3184" w14:textId="77777777" w:rsidR="00711029" w:rsidRDefault="00711029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COVID Update</w:t>
            </w:r>
          </w:p>
          <w:p w14:paraId="34FDC9ED" w14:textId="7B66B92F" w:rsidR="0085541F" w:rsidRDefault="0085541F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890" w:type="dxa"/>
          </w:tcPr>
          <w:p w14:paraId="1FD362C2" w14:textId="77777777" w:rsidR="00711029" w:rsidRPr="002E1D16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Damania,</w:t>
            </w:r>
          </w:p>
          <w:p w14:paraId="07384D96" w14:textId="3D024B9D" w:rsidR="0085541F" w:rsidRPr="002E1D16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Collom</w:t>
            </w:r>
          </w:p>
        </w:tc>
        <w:tc>
          <w:tcPr>
            <w:tcW w:w="1890" w:type="dxa"/>
            <w:gridSpan w:val="3"/>
          </w:tcPr>
          <w:p w14:paraId="31113129" w14:textId="77777777" w:rsidR="00BA5500" w:rsidRDefault="0085541F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160527B8" w14:textId="2F90A828" w:rsidR="0085541F" w:rsidRDefault="00285BAD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10 </w:t>
            </w:r>
            <w:r w:rsidR="0085541F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1518A447" w:rsidR="00BC7F5C" w:rsidRPr="004E61E9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2E05BE81" w14:textId="77777777" w:rsidR="001D1AC4" w:rsidRDefault="00711029" w:rsidP="00711029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Checkpoint/Check-in Data</w:t>
            </w:r>
          </w:p>
          <w:p w14:paraId="634A535E" w14:textId="77777777" w:rsidR="00C9188A" w:rsidRDefault="00C9188A" w:rsidP="00C9188A">
            <w:pPr>
              <w:pStyle w:val="ListParagraph"/>
              <w:numPr>
                <w:ilvl w:val="0"/>
                <w:numId w:val="22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 w:rsidRPr="00C9188A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PPT</w:t>
            </w:r>
          </w:p>
          <w:p w14:paraId="5F1F2D6B" w14:textId="3599AB38" w:rsidR="000741DE" w:rsidRPr="00C9188A" w:rsidRDefault="000741DE" w:rsidP="000741DE">
            <w:pPr>
              <w:pStyle w:val="ListParagraph"/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</w:p>
        </w:tc>
        <w:tc>
          <w:tcPr>
            <w:tcW w:w="1890" w:type="dxa"/>
          </w:tcPr>
          <w:p w14:paraId="4A1E55B6" w14:textId="1D51F9FE" w:rsidR="00BC7F5C" w:rsidRPr="002E1D16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Moseley</w:t>
            </w:r>
          </w:p>
        </w:tc>
        <w:tc>
          <w:tcPr>
            <w:tcW w:w="189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5C595AAB" w:rsidR="00BC7F5C" w:rsidRPr="004E61E9" w:rsidRDefault="00285BAD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10 </w:t>
            </w:r>
            <w:r w:rsidR="00775DA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</w:t>
            </w:r>
            <w:r w:rsidR="00BC7F5C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</w:t>
            </w:r>
          </w:p>
        </w:tc>
      </w:tr>
      <w:tr w:rsidR="008320D6" w:rsidRPr="004E61E9" w14:paraId="485DB3F1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3B7483DC" w14:textId="18E428A8" w:rsidR="008320D6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8320D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484528AF" w14:textId="399BADC4" w:rsidR="008320D6" w:rsidRDefault="00C9188A" w:rsidP="00C9188A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Grants</w:t>
            </w:r>
          </w:p>
          <w:p w14:paraId="24660E5F" w14:textId="47CC3012" w:rsidR="00C9188A" w:rsidRDefault="00C9188A" w:rsidP="00C9188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Grant Opportunities PPT</w:t>
            </w:r>
          </w:p>
          <w:p w14:paraId="74DCD0D3" w14:textId="77777777" w:rsidR="00C9188A" w:rsidRDefault="00C9188A" w:rsidP="00C9188A">
            <w:pPr>
              <w:pStyle w:val="ListParagraph"/>
              <w:rPr>
                <w:rFonts w:asciiTheme="majorHAnsi" w:hAnsiTheme="majorHAnsi"/>
                <w:lang w:val="en"/>
              </w:rPr>
            </w:pPr>
          </w:p>
          <w:p w14:paraId="122E08A1" w14:textId="572D2762" w:rsidR="00C9188A" w:rsidRPr="00C9188A" w:rsidRDefault="00C9188A" w:rsidP="00C9188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BC Grants </w:t>
            </w:r>
          </w:p>
          <w:p w14:paraId="7FF36A7B" w14:textId="6EBF9F0A" w:rsidR="008320D6" w:rsidRPr="008320D6" w:rsidRDefault="008320D6" w:rsidP="008320D6">
            <w:pPr>
              <w:pStyle w:val="ListParagraph"/>
              <w:rPr>
                <w:rFonts w:asciiTheme="majorHAnsi" w:hAnsiTheme="majorHAnsi"/>
                <w:lang w:val="en"/>
              </w:rPr>
            </w:pPr>
          </w:p>
        </w:tc>
        <w:tc>
          <w:tcPr>
            <w:tcW w:w="1890" w:type="dxa"/>
          </w:tcPr>
          <w:p w14:paraId="3F7C30AD" w14:textId="77777777" w:rsidR="00C9188A" w:rsidRDefault="00C9188A" w:rsidP="00BC7F5C">
            <w:pPr>
              <w:rPr>
                <w:sz w:val="22"/>
                <w:szCs w:val="22"/>
                <w:lang w:val="en"/>
              </w:rPr>
            </w:pPr>
          </w:p>
          <w:p w14:paraId="6BCA23B0" w14:textId="77777777" w:rsidR="00C9188A" w:rsidRDefault="00C9188A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Rosales, Waller</w:t>
            </w:r>
          </w:p>
          <w:p w14:paraId="74AFD05E" w14:textId="77777777" w:rsidR="00EB3433" w:rsidRDefault="00EB3433" w:rsidP="00BC7F5C">
            <w:pPr>
              <w:rPr>
                <w:sz w:val="22"/>
                <w:szCs w:val="22"/>
                <w:lang w:val="en"/>
              </w:rPr>
            </w:pPr>
          </w:p>
          <w:p w14:paraId="3848EF8A" w14:textId="34D1EE4D" w:rsidR="008320D6" w:rsidRDefault="00C9188A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Moseley</w:t>
            </w:r>
          </w:p>
        </w:tc>
        <w:tc>
          <w:tcPr>
            <w:tcW w:w="1890" w:type="dxa"/>
            <w:gridSpan w:val="3"/>
          </w:tcPr>
          <w:p w14:paraId="61D0BB32" w14:textId="423551DF" w:rsidR="008320D6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11A488A" w14:textId="7C8AFA1D" w:rsidR="008320D6" w:rsidRDefault="006B121C" w:rsidP="00C9188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25</w:t>
            </w:r>
            <w:r w:rsidR="008320D6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min</w:t>
            </w:r>
          </w:p>
        </w:tc>
      </w:tr>
      <w:tr w:rsidR="00BC7F5C" w:rsidRPr="004E61E9" w14:paraId="1A236345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627D3C62" w14:textId="2589D4A2" w:rsidR="00BC7F5C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40CAE95B" w14:textId="77777777" w:rsidR="00C9188A" w:rsidRDefault="00C9188A" w:rsidP="00C9188A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Persistence and Retention  </w:t>
            </w:r>
          </w:p>
          <w:p w14:paraId="0BED08F8" w14:textId="068BEB34" w:rsidR="008320D6" w:rsidRPr="00C9188A" w:rsidRDefault="00C9188A" w:rsidP="00C9188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lang w:val="en"/>
              </w:rPr>
            </w:pPr>
            <w:r w:rsidRPr="00C9188A">
              <w:rPr>
                <w:rFonts w:ascii="Times New Roman" w:hAnsi="Times New Roman" w:cs="Times New Roman"/>
                <w:lang w:val="en"/>
              </w:rPr>
              <w:t>PPT</w:t>
            </w:r>
          </w:p>
          <w:p w14:paraId="5ADBD174" w14:textId="1BBA8780" w:rsidR="00C9188A" w:rsidRDefault="00C9188A" w:rsidP="00C9188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What’s the Difference</w:t>
            </w:r>
            <w:r w:rsidR="00E24F3A">
              <w:rPr>
                <w:rFonts w:asciiTheme="majorHAnsi" w:hAnsiTheme="majorHAnsi"/>
                <w:lang w:val="en"/>
              </w:rPr>
              <w:t>?</w:t>
            </w:r>
          </w:p>
          <w:p w14:paraId="25B3B4E6" w14:textId="5DECFC56" w:rsidR="00C9188A" w:rsidRDefault="00C9188A" w:rsidP="00C9188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What can we learn from data</w:t>
            </w:r>
            <w:r w:rsidR="00E24F3A">
              <w:rPr>
                <w:rFonts w:asciiTheme="majorHAnsi" w:hAnsiTheme="majorHAnsi"/>
                <w:lang w:val="en"/>
              </w:rPr>
              <w:t>?</w:t>
            </w:r>
          </w:p>
          <w:p w14:paraId="4CB7D12B" w14:textId="632164D6" w:rsidR="00C9188A" w:rsidRPr="00C9188A" w:rsidRDefault="00C9188A" w:rsidP="00C9188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What can we do to help our students persist and stay the course?</w:t>
            </w:r>
          </w:p>
          <w:p w14:paraId="798268EB" w14:textId="2036AAB3" w:rsidR="00A43822" w:rsidRPr="00BA5500" w:rsidRDefault="00A43822" w:rsidP="002E1D16">
            <w:p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1B00001A" w14:textId="6584C193" w:rsidR="00BC7F5C" w:rsidRPr="002E1D16" w:rsidRDefault="00C9188A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Hayward</w:t>
            </w:r>
            <w:r w:rsidR="00400476"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890" w:type="dxa"/>
            <w:gridSpan w:val="3"/>
          </w:tcPr>
          <w:p w14:paraId="626C6956" w14:textId="1371891E" w:rsidR="00BC7F5C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A109B51" w14:textId="62207E3A" w:rsidR="00BC7F5C" w:rsidRDefault="006B121C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2</w:t>
            </w:r>
            <w:r w:rsidR="00BA5500">
              <w:rPr>
                <w:rFonts w:asciiTheme="majorHAnsi" w:hAnsiTheme="majorHAnsi" w:cs="Calibri"/>
                <w:sz w:val="22"/>
                <w:szCs w:val="22"/>
                <w:lang w:val="en"/>
              </w:rPr>
              <w:t>0</w:t>
            </w:r>
            <w:r w:rsidR="002E1D16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711029" w:rsidRPr="004E61E9" w14:paraId="2195779A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0676C492" w14:textId="6DAD581B" w:rsidR="00711029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BA550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32D0F22E" w14:textId="586E11AB" w:rsidR="00711029" w:rsidRDefault="00BE42A2" w:rsidP="00BA5500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Credit for Prior Learning and the Military Articulation Platform</w:t>
            </w:r>
          </w:p>
          <w:p w14:paraId="11A8BE44" w14:textId="7AF29177" w:rsidR="00ED1592" w:rsidRPr="00ED1592" w:rsidRDefault="00ED1592" w:rsidP="00ED15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en"/>
              </w:rPr>
            </w:pPr>
            <w:r w:rsidRPr="00ED1592">
              <w:rPr>
                <w:rFonts w:ascii="Times New Roman" w:hAnsi="Times New Roman" w:cs="Times New Roman"/>
                <w:lang w:val="en"/>
              </w:rPr>
              <w:t>PPT</w:t>
            </w:r>
          </w:p>
          <w:p w14:paraId="155FC90B" w14:textId="78781BD7" w:rsidR="00285BAD" w:rsidRPr="00BA5500" w:rsidRDefault="00285BAD" w:rsidP="00BA5500">
            <w:pPr>
              <w:rPr>
                <w:rFonts w:asciiTheme="majorHAnsi" w:hAnsiTheme="majorHAnsi"/>
                <w:lang w:val="en"/>
              </w:rPr>
            </w:pPr>
          </w:p>
        </w:tc>
        <w:tc>
          <w:tcPr>
            <w:tcW w:w="1890" w:type="dxa"/>
          </w:tcPr>
          <w:p w14:paraId="16B060B9" w14:textId="52F6DF93" w:rsidR="00711029" w:rsidRPr="002E1D16" w:rsidRDefault="00BE42A2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Doss</w:t>
            </w:r>
            <w:r w:rsidR="00ED1592">
              <w:rPr>
                <w:sz w:val="22"/>
                <w:szCs w:val="22"/>
                <w:lang w:val="en"/>
              </w:rPr>
              <w:t xml:space="preserve">, Frank, Menchaca, Nickell, Trujillo </w:t>
            </w:r>
          </w:p>
        </w:tc>
        <w:tc>
          <w:tcPr>
            <w:tcW w:w="1890" w:type="dxa"/>
            <w:gridSpan w:val="3"/>
          </w:tcPr>
          <w:p w14:paraId="4C877103" w14:textId="77777777" w:rsidR="002E1D16" w:rsidRDefault="002E1D1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77B55C1" w14:textId="3AA0EC4D" w:rsidR="00711029" w:rsidRDefault="002E1D1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 min</w:t>
            </w:r>
          </w:p>
        </w:tc>
      </w:tr>
      <w:tr w:rsidR="00E30DFB" w:rsidRPr="004E61E9" w14:paraId="5550CFC8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4589A82E" w14:textId="33D15E9A" w:rsidR="00E30DFB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G.</w:t>
            </w:r>
          </w:p>
        </w:tc>
        <w:tc>
          <w:tcPr>
            <w:tcW w:w="5940" w:type="dxa"/>
          </w:tcPr>
          <w:p w14:paraId="16A5840D" w14:textId="77777777" w:rsidR="00E30DFB" w:rsidRDefault="00E30DFB" w:rsidP="00E30DFB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AIQ Report</w:t>
            </w:r>
          </w:p>
          <w:p w14:paraId="66C7AA9B" w14:textId="77777777" w:rsidR="00E30DFB" w:rsidRPr="000741DE" w:rsidRDefault="00E30DFB" w:rsidP="00E30DF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 w:rsidRPr="00ED1592">
              <w:rPr>
                <w:rFonts w:ascii="Times New Roman" w:hAnsi="Times New Roman" w:cs="Times New Roman"/>
                <w:lang w:val="en"/>
              </w:rPr>
              <w:t>Document</w:t>
            </w:r>
          </w:p>
          <w:p w14:paraId="4D05CABF" w14:textId="77777777" w:rsidR="00E30DFB" w:rsidRDefault="00E30DFB" w:rsidP="00BA5500">
            <w:p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5887FE61" w14:textId="77777777" w:rsidR="00E30DFB" w:rsidRDefault="00E30DFB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Commiso,</w:t>
            </w:r>
          </w:p>
          <w:p w14:paraId="723FD9A6" w14:textId="001F879D" w:rsidR="00E30DFB" w:rsidRDefault="00E30DFB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890" w:type="dxa"/>
            <w:gridSpan w:val="3"/>
          </w:tcPr>
          <w:p w14:paraId="3B0F64DD" w14:textId="77777777" w:rsidR="00E30DFB" w:rsidRDefault="00E30DFB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168DB476" w14:textId="7BF0C097" w:rsidR="00E30DFB" w:rsidRDefault="00E30DFB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 min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4B32BAE0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4FFA06D4" w14:textId="2A8CA09C" w:rsidR="005D6611" w:rsidRPr="005D6611" w:rsidRDefault="005D6611" w:rsidP="005D66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February 16: Financial Aid Fest 2022</w:t>
            </w:r>
          </w:p>
          <w:p w14:paraId="41581ABD" w14:textId="75D62708" w:rsidR="002E1D16" w:rsidRDefault="002E1D16" w:rsidP="002E1D1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D16">
              <w:rPr>
                <w:rFonts w:ascii="Times New Roman" w:hAnsi="Times New Roman" w:cs="Times New Roman"/>
              </w:rPr>
              <w:t>February 18: Lincoln Day Holiday</w:t>
            </w:r>
          </w:p>
          <w:p w14:paraId="33A46321" w14:textId="01F7E102" w:rsidR="005D6611" w:rsidRDefault="005D6611" w:rsidP="002E1D1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21: Washington Day Holiday</w:t>
            </w:r>
          </w:p>
          <w:p w14:paraId="1D7FA90D" w14:textId="59E20E83" w:rsidR="005D6611" w:rsidRPr="002E1D16" w:rsidRDefault="005D6611" w:rsidP="002E1D1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February 24: Distinguished Speaker Justin Hansford (Law Professor, Civil Rights Activist and Scholar), 10:00am &amp; 2:00pm</w:t>
            </w:r>
          </w:p>
          <w:p w14:paraId="134E0442" w14:textId="3B43A36C" w:rsidR="00B064E3" w:rsidRDefault="007431B6" w:rsidP="007431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Renegade sport teams with competitions this week:</w:t>
            </w:r>
          </w:p>
          <w:p w14:paraId="71899442" w14:textId="7A82D317" w:rsidR="00C9188A" w:rsidRPr="005D6611" w:rsidRDefault="00586613" w:rsidP="00C9188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 and Field, Men and Women’s Swimming, Men and Women’s Tennis, Baseball, Softball Men and Women’s Basketball, and Men’s Golf.</w:t>
            </w:r>
          </w:p>
          <w:p w14:paraId="40AA6204" w14:textId="77777777" w:rsidR="00B064E3" w:rsidRPr="004E61E9" w:rsidRDefault="00792A16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792A16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1C38864" w14:textId="5A50234C" w:rsidR="00E62B7B" w:rsidRDefault="00B064E3" w:rsidP="006560D3">
            <w:pPr>
              <w:rPr>
                <w:rFonts w:asciiTheme="majorHAnsi" w:hAnsiTheme="majorHAnsi" w:cs="Calibri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BE42A2">
              <w:rPr>
                <w:rFonts w:asciiTheme="majorHAnsi" w:hAnsiTheme="majorHAnsi" w:cs="Calibri"/>
                <w:lang w:val="en"/>
              </w:rPr>
              <w:t>February 25</w:t>
            </w:r>
            <w:r w:rsidR="00911C73">
              <w:rPr>
                <w:rFonts w:asciiTheme="majorHAnsi" w:hAnsiTheme="majorHAnsi" w:cs="Calibri"/>
                <w:lang w:val="en"/>
              </w:rPr>
              <w:t>, 2022</w:t>
            </w:r>
          </w:p>
          <w:p w14:paraId="56905AF3" w14:textId="463B7ACC" w:rsidR="00042620" w:rsidRPr="004E61E9" w:rsidRDefault="00B064E3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0"/>
  </w:num>
  <w:num w:numId="15">
    <w:abstractNumId w:val="7"/>
  </w:num>
  <w:num w:numId="16">
    <w:abstractNumId w:val="19"/>
  </w:num>
  <w:num w:numId="17">
    <w:abstractNumId w:val="10"/>
  </w:num>
  <w:num w:numId="18">
    <w:abstractNumId w:val="2"/>
  </w:num>
  <w:num w:numId="19">
    <w:abstractNumId w:val="3"/>
  </w:num>
  <w:num w:numId="20">
    <w:abstractNumId w:val="11"/>
  </w:num>
  <w:num w:numId="21">
    <w:abstractNumId w:val="6"/>
  </w:num>
  <w:num w:numId="22">
    <w:abstractNumId w:val="8"/>
  </w:num>
  <w:num w:numId="23">
    <w:abstractNumId w:val="9"/>
  </w:num>
  <w:num w:numId="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3038"/>
    <w:rsid w:val="003F59B2"/>
    <w:rsid w:val="003F6D95"/>
    <w:rsid w:val="00400476"/>
    <w:rsid w:val="00400DC3"/>
    <w:rsid w:val="004033E6"/>
    <w:rsid w:val="0041087B"/>
    <w:rsid w:val="0041348B"/>
    <w:rsid w:val="0041512B"/>
    <w:rsid w:val="00415923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628"/>
    <w:rsid w:val="005E5B69"/>
    <w:rsid w:val="005F0101"/>
    <w:rsid w:val="005F1E09"/>
    <w:rsid w:val="005F24AC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102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C73"/>
    <w:rsid w:val="00911DCE"/>
    <w:rsid w:val="00911FE4"/>
    <w:rsid w:val="00915220"/>
    <w:rsid w:val="00916B55"/>
    <w:rsid w:val="00920107"/>
    <w:rsid w:val="009204BE"/>
    <w:rsid w:val="0092771A"/>
    <w:rsid w:val="00931CAE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A5"/>
    <w:rsid w:val="00BB04E4"/>
    <w:rsid w:val="00BB357C"/>
    <w:rsid w:val="00BB6EB9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D61"/>
    <w:rsid w:val="00E30DFB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2B7B"/>
    <w:rsid w:val="00E6335E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5A6E-9A6D-473E-99D2-F5B35709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09A35-ED2A-42B3-8E17-B7AE2AA00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4F7D0-08F0-4A50-BE39-8DDFAAB2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314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25</cp:revision>
  <cp:lastPrinted>2022-02-10T21:36:00Z</cp:lastPrinted>
  <dcterms:created xsi:type="dcterms:W3CDTF">2022-02-02T01:07:00Z</dcterms:created>
  <dcterms:modified xsi:type="dcterms:W3CDTF">2022-02-11T16:10:00Z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